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Ind w:w="-34" w:type="dxa"/>
        <w:tblLook w:val="0000" w:firstRow="0" w:lastRow="0" w:firstColumn="0" w:lastColumn="0" w:noHBand="0" w:noVBand="0"/>
      </w:tblPr>
      <w:tblGrid>
        <w:gridCol w:w="4395"/>
        <w:gridCol w:w="6075"/>
      </w:tblGrid>
      <w:tr w:rsidR="00BB0AA7" w:rsidRPr="00564090" w:rsidTr="00BF4FB2">
        <w:trPr>
          <w:trHeight w:val="837"/>
        </w:trPr>
        <w:tc>
          <w:tcPr>
            <w:tcW w:w="4395" w:type="dxa"/>
          </w:tcPr>
          <w:p w:rsidR="00BB0AA7" w:rsidRPr="00BF4FB2" w:rsidRDefault="002A1F40" w:rsidP="009335BE">
            <w:pPr>
              <w:pStyle w:val="Heading1"/>
              <w:ind w:left="-108" w:right="-249"/>
              <w:jc w:val="center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8.5pt;height:62.3pt">
                  <v:imagedata r:id="rId6" o:title="Hermes Logo - JPEG SML"/>
                </v:shape>
              </w:pict>
            </w:r>
            <w:bookmarkEnd w:id="0"/>
          </w:p>
        </w:tc>
        <w:tc>
          <w:tcPr>
            <w:tcW w:w="6075" w:type="dxa"/>
          </w:tcPr>
          <w:tbl>
            <w:tblPr>
              <w:tblW w:w="5278" w:type="dxa"/>
              <w:tblLook w:val="0400" w:firstRow="0" w:lastRow="0" w:firstColumn="0" w:lastColumn="0" w:noHBand="0" w:noVBand="1"/>
            </w:tblPr>
            <w:tblGrid>
              <w:gridCol w:w="5278"/>
            </w:tblGrid>
            <w:tr w:rsidR="00BF4FB2" w:rsidRPr="00BF4FB2" w:rsidTr="009335BE">
              <w:trPr>
                <w:trHeight w:val="602"/>
              </w:trPr>
              <w:tc>
                <w:tcPr>
                  <w:tcW w:w="5278" w:type="dxa"/>
                </w:tcPr>
                <w:p w:rsidR="003469F3" w:rsidRPr="00BF4FB2" w:rsidRDefault="003469F3" w:rsidP="00564090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i/>
                      <w:szCs w:val="18"/>
                      <w:lang w:val="en-US" w:eastAsia="en-US"/>
                    </w:rPr>
                  </w:pPr>
                  <w:r w:rsidRPr="00BF4FB2">
                    <w:rPr>
                      <w:rFonts w:ascii="Arial" w:hAnsi="Arial" w:cs="Arial"/>
                      <w:b/>
                      <w:i/>
                      <w:szCs w:val="18"/>
                      <w:lang w:val="en-US" w:eastAsia="en-US"/>
                    </w:rPr>
                    <w:t>Hermes Cone &amp; Snack Manufacturers</w:t>
                  </w:r>
                </w:p>
                <w:p w:rsidR="003469F3" w:rsidRPr="00BF4FB2" w:rsidRDefault="003925DC" w:rsidP="00564090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BF4FB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93</w:t>
                  </w:r>
                  <w:r w:rsidR="003469F3" w:rsidRPr="00BF4FB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Rustenburg Rd,</w:t>
                  </w:r>
                </w:p>
                <w:p w:rsidR="003469F3" w:rsidRPr="00BF4FB2" w:rsidRDefault="003469F3" w:rsidP="00564090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BF4FB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Krugersdorp West,1739 ,Gauteng, South Africa</w:t>
                  </w:r>
                </w:p>
                <w:p w:rsidR="003469F3" w:rsidRPr="00BF4FB2" w:rsidRDefault="003469F3" w:rsidP="00564090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BF4FB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Tel: (+2711) 953-3757  Fax:(+2711)665-1620</w:t>
                  </w:r>
                </w:p>
                <w:p w:rsidR="003469F3" w:rsidRPr="00BF4FB2" w:rsidRDefault="003469F3" w:rsidP="00564090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F4FB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Website:  </w:t>
                  </w:r>
                  <w:hyperlink r:id="rId7" w:history="1">
                    <w:r w:rsidRPr="00BF4FB2">
                      <w:rPr>
                        <w:rStyle w:val="Hyperlink"/>
                        <w:rFonts w:ascii="Arial" w:hAnsi="Arial" w:cs="Arial"/>
                        <w:b/>
                        <w:i/>
                        <w:color w:val="auto"/>
                        <w:sz w:val="18"/>
                        <w:szCs w:val="18"/>
                      </w:rPr>
                      <w:t>www.cones.co.za</w:t>
                    </w:r>
                  </w:hyperlink>
                </w:p>
                <w:p w:rsidR="00427207" w:rsidRPr="00BF4FB2" w:rsidRDefault="00D55684" w:rsidP="00D5568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BF4FB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Email:  </w:t>
                  </w:r>
                  <w:hyperlink r:id="rId8" w:history="1">
                    <w:r w:rsidRPr="00BF4FB2">
                      <w:rPr>
                        <w:rStyle w:val="Hyperlink"/>
                        <w:rFonts w:ascii="Arial" w:hAnsi="Arial" w:cs="Arial"/>
                        <w:b/>
                        <w:color w:val="auto"/>
                        <w:sz w:val="18"/>
                        <w:szCs w:val="18"/>
                      </w:rPr>
                      <w:t>hermes@cones.co.za</w:t>
                    </w:r>
                  </w:hyperlink>
                </w:p>
              </w:tc>
            </w:tr>
          </w:tbl>
          <w:p w:rsidR="00BB0AA7" w:rsidRPr="00BF4FB2" w:rsidRDefault="00BB0AA7" w:rsidP="005640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766A" w:rsidRPr="00D55684" w:rsidRDefault="008B722A" w:rsidP="00C65D37">
      <w:pPr>
        <w:pStyle w:val="BodyText"/>
        <w:jc w:val="center"/>
        <w:rPr>
          <w:rFonts w:ascii="Calibri" w:hAnsi="Calibri" w:cs="Calibri"/>
          <w:b/>
          <w:sz w:val="28"/>
          <w:szCs w:val="28"/>
          <w:u w:val="none"/>
          <w:lang w:val="en-US"/>
        </w:rPr>
      </w:pPr>
      <w:r w:rsidRPr="00D55684">
        <w:rPr>
          <w:rFonts w:ascii="Calibri" w:hAnsi="Calibri" w:cs="Calibri"/>
          <w:b/>
          <w:sz w:val="28"/>
          <w:szCs w:val="28"/>
          <w:u w:val="none"/>
          <w:lang w:val="en-US"/>
        </w:rPr>
        <w:t>NEW CUSTOMER APPLICATION FORM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6"/>
        <w:gridCol w:w="1250"/>
        <w:gridCol w:w="1378"/>
        <w:gridCol w:w="1491"/>
        <w:gridCol w:w="941"/>
        <w:gridCol w:w="1049"/>
        <w:gridCol w:w="1384"/>
      </w:tblGrid>
      <w:tr w:rsidR="00191E1D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191E1D" w:rsidRPr="00BF4FB2" w:rsidRDefault="00191E1D" w:rsidP="00753857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Type of Business</w:t>
            </w:r>
          </w:p>
        </w:tc>
        <w:tc>
          <w:tcPr>
            <w:tcW w:w="1250" w:type="dxa"/>
          </w:tcPr>
          <w:p w:rsidR="00191E1D" w:rsidRPr="00BF4FB2" w:rsidRDefault="00191E1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Sole Proprietor</w:t>
            </w:r>
          </w:p>
        </w:tc>
        <w:tc>
          <w:tcPr>
            <w:tcW w:w="1378" w:type="dxa"/>
          </w:tcPr>
          <w:p w:rsidR="00191E1D" w:rsidRPr="00BF4FB2" w:rsidRDefault="00191E1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Partnership</w:t>
            </w:r>
          </w:p>
        </w:tc>
        <w:tc>
          <w:tcPr>
            <w:tcW w:w="1491" w:type="dxa"/>
          </w:tcPr>
          <w:p w:rsidR="00191E1D" w:rsidRPr="00BF4FB2" w:rsidRDefault="00191E1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(Pty) Ltd</w:t>
            </w:r>
          </w:p>
        </w:tc>
        <w:tc>
          <w:tcPr>
            <w:tcW w:w="1990" w:type="dxa"/>
            <w:gridSpan w:val="2"/>
          </w:tcPr>
          <w:p w:rsidR="00191E1D" w:rsidRPr="00BF4FB2" w:rsidRDefault="00191E1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Public Company</w:t>
            </w:r>
          </w:p>
        </w:tc>
        <w:tc>
          <w:tcPr>
            <w:tcW w:w="1384" w:type="dxa"/>
          </w:tcPr>
          <w:p w:rsidR="00191E1D" w:rsidRPr="00BF4FB2" w:rsidRDefault="00191E1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Other</w:t>
            </w:r>
          </w:p>
        </w:tc>
      </w:tr>
      <w:tr w:rsidR="00C65D37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C65D37" w:rsidRPr="00BF4FB2" w:rsidRDefault="00191E1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Registered Company Name:</w:t>
            </w:r>
          </w:p>
        </w:tc>
        <w:tc>
          <w:tcPr>
            <w:tcW w:w="7493" w:type="dxa"/>
            <w:gridSpan w:val="6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65D37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Holding / Subsidiary Companies:</w:t>
            </w:r>
          </w:p>
        </w:tc>
        <w:tc>
          <w:tcPr>
            <w:tcW w:w="7493" w:type="dxa"/>
            <w:gridSpan w:val="6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65D37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Trading Name:</w:t>
            </w:r>
          </w:p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493" w:type="dxa"/>
            <w:gridSpan w:val="6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65D37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Postal Address</w:t>
            </w:r>
          </w:p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493" w:type="dxa"/>
            <w:gridSpan w:val="6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65D37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C65D37" w:rsidRPr="00BF4FB2" w:rsidRDefault="004B61F5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Physical Business Address:</w:t>
            </w:r>
          </w:p>
        </w:tc>
        <w:tc>
          <w:tcPr>
            <w:tcW w:w="7493" w:type="dxa"/>
            <w:gridSpan w:val="6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65D37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C65D37" w:rsidRPr="00BF4FB2" w:rsidRDefault="004B61F5" w:rsidP="00C65D37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Email Address:</w:t>
            </w:r>
          </w:p>
          <w:p w:rsidR="00C65D37" w:rsidRPr="00BF4FB2" w:rsidRDefault="00C65D37" w:rsidP="00C65D37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493" w:type="dxa"/>
            <w:gridSpan w:val="6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2A06CC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2A06CC" w:rsidRDefault="002A06CC" w:rsidP="002A06CC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 xml:space="preserve">Name </w:t>
            </w: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of Owner:</w:t>
            </w:r>
          </w:p>
          <w:p w:rsidR="002A06CC" w:rsidRPr="00BF4FB2" w:rsidRDefault="002A06CC" w:rsidP="00C65D37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493" w:type="dxa"/>
            <w:gridSpan w:val="6"/>
          </w:tcPr>
          <w:p w:rsidR="002A06CC" w:rsidRPr="00BF4FB2" w:rsidRDefault="002A06CC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2A06CC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2A06CC" w:rsidRPr="00BF4FB2" w:rsidRDefault="002A06CC" w:rsidP="002A06CC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Type of Business:</w:t>
            </w:r>
          </w:p>
          <w:p w:rsidR="002A06CC" w:rsidRPr="00BF4FB2" w:rsidRDefault="002A06CC" w:rsidP="002A06CC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493" w:type="dxa"/>
            <w:gridSpan w:val="6"/>
          </w:tcPr>
          <w:p w:rsidR="002A06CC" w:rsidRPr="00BF4FB2" w:rsidRDefault="002A06CC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986A1F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986A1F" w:rsidRPr="00BF4FB2" w:rsidRDefault="00986A1F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Telephone Number:</w:t>
            </w:r>
          </w:p>
          <w:p w:rsidR="00986A1F" w:rsidRPr="00BF4FB2" w:rsidRDefault="00986A1F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628" w:type="dxa"/>
            <w:gridSpan w:val="2"/>
          </w:tcPr>
          <w:p w:rsidR="00986A1F" w:rsidRPr="00BF4FB2" w:rsidRDefault="00986A1F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432" w:type="dxa"/>
            <w:gridSpan w:val="2"/>
            <w:shd w:val="clear" w:color="auto" w:fill="D9D9D9"/>
          </w:tcPr>
          <w:p w:rsidR="00986A1F" w:rsidRPr="00BF4FB2" w:rsidRDefault="00BF4FB2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Fax</w:t>
            </w:r>
            <w:r w:rsidR="00986A1F"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 xml:space="preserve"> Number:</w:t>
            </w:r>
          </w:p>
        </w:tc>
        <w:tc>
          <w:tcPr>
            <w:tcW w:w="2433" w:type="dxa"/>
            <w:gridSpan w:val="2"/>
          </w:tcPr>
          <w:p w:rsidR="00986A1F" w:rsidRPr="00BF4FB2" w:rsidRDefault="00986A1F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1846ED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1846ED" w:rsidRPr="00BF4FB2" w:rsidRDefault="001846E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Cell Number:</w:t>
            </w:r>
          </w:p>
          <w:p w:rsidR="001846ED" w:rsidRPr="00BF4FB2" w:rsidRDefault="001846E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628" w:type="dxa"/>
            <w:gridSpan w:val="2"/>
          </w:tcPr>
          <w:p w:rsidR="001846ED" w:rsidRPr="00BF4FB2" w:rsidRDefault="001846E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432" w:type="dxa"/>
            <w:gridSpan w:val="2"/>
            <w:shd w:val="clear" w:color="auto" w:fill="D9D9D9"/>
          </w:tcPr>
          <w:p w:rsidR="001846ED" w:rsidRPr="00BF4FB2" w:rsidRDefault="001846E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VAT Number:</w:t>
            </w:r>
          </w:p>
        </w:tc>
        <w:tc>
          <w:tcPr>
            <w:tcW w:w="2433" w:type="dxa"/>
            <w:gridSpan w:val="2"/>
          </w:tcPr>
          <w:p w:rsidR="001846ED" w:rsidRPr="00BF4FB2" w:rsidRDefault="001846E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65D37" w:rsidRPr="00BF4FB2" w:rsidTr="002A1F40">
        <w:trPr>
          <w:jc w:val="center"/>
        </w:trPr>
        <w:tc>
          <w:tcPr>
            <w:tcW w:w="2646" w:type="dxa"/>
            <w:shd w:val="clear" w:color="auto" w:fill="D9D9D9"/>
          </w:tcPr>
          <w:p w:rsidR="00C65D37" w:rsidRPr="00BF4FB2" w:rsidRDefault="001846E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Registration</w:t>
            </w:r>
            <w:r w:rsidR="00986A1F"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 xml:space="preserve"> Number:</w:t>
            </w:r>
          </w:p>
        </w:tc>
        <w:tc>
          <w:tcPr>
            <w:tcW w:w="2628" w:type="dxa"/>
            <w:gridSpan w:val="2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432" w:type="dxa"/>
            <w:gridSpan w:val="2"/>
            <w:shd w:val="clear" w:color="auto" w:fill="D9D9D9"/>
          </w:tcPr>
          <w:p w:rsidR="00C65D37" w:rsidRPr="00BF4FB2" w:rsidRDefault="001846ED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Date of Registration</w:t>
            </w:r>
            <w:r w:rsidR="00986A1F"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:</w:t>
            </w:r>
          </w:p>
          <w:p w:rsidR="00986A1F" w:rsidRPr="00BF4FB2" w:rsidRDefault="00986A1F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433" w:type="dxa"/>
            <w:gridSpan w:val="2"/>
          </w:tcPr>
          <w:p w:rsidR="00C65D37" w:rsidRPr="00BF4FB2" w:rsidRDefault="00C65D37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8B722A" w:rsidRPr="00BF4FB2" w:rsidTr="00BF4FB2">
        <w:trPr>
          <w:jc w:val="center"/>
        </w:trPr>
        <w:tc>
          <w:tcPr>
            <w:tcW w:w="2646" w:type="dxa"/>
            <w:shd w:val="clear" w:color="auto" w:fill="D9D9D9"/>
          </w:tcPr>
          <w:p w:rsidR="008B722A" w:rsidRPr="00BF4FB2" w:rsidRDefault="008B722A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Details of Accounts Department:</w:t>
            </w:r>
          </w:p>
        </w:tc>
        <w:tc>
          <w:tcPr>
            <w:tcW w:w="7493" w:type="dxa"/>
            <w:gridSpan w:val="6"/>
          </w:tcPr>
          <w:p w:rsidR="008B722A" w:rsidRPr="00BF4FB2" w:rsidRDefault="008B722A" w:rsidP="00BD766A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BF4FB2" w:rsidRPr="00BF4FB2" w:rsidTr="00BF4FB2">
        <w:trPr>
          <w:jc w:val="center"/>
        </w:trPr>
        <w:tc>
          <w:tcPr>
            <w:tcW w:w="2646" w:type="dxa"/>
            <w:shd w:val="clear" w:color="auto" w:fill="D9D9D9"/>
          </w:tcPr>
          <w:p w:rsidR="00BF4FB2" w:rsidRP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Signed</w:t>
            </w: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:</w:t>
            </w: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ab/>
            </w:r>
          </w:p>
        </w:tc>
        <w:tc>
          <w:tcPr>
            <w:tcW w:w="7493" w:type="dxa"/>
            <w:gridSpan w:val="6"/>
          </w:tcPr>
          <w:p w:rsid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:rsidR="00BF4FB2" w:rsidRP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BF4FB2" w:rsidRPr="00BF4FB2" w:rsidTr="00BF4FB2">
        <w:trPr>
          <w:jc w:val="center"/>
        </w:trPr>
        <w:tc>
          <w:tcPr>
            <w:tcW w:w="2646" w:type="dxa"/>
            <w:shd w:val="clear" w:color="auto" w:fill="D9D9D9"/>
          </w:tcPr>
          <w:p w:rsidR="00BF4FB2" w:rsidRP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Print Name:</w:t>
            </w:r>
          </w:p>
        </w:tc>
        <w:tc>
          <w:tcPr>
            <w:tcW w:w="7493" w:type="dxa"/>
            <w:gridSpan w:val="6"/>
          </w:tcPr>
          <w:p w:rsid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:rsidR="00BF4FB2" w:rsidRP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BF4FB2" w:rsidRPr="00BF4FB2" w:rsidTr="00BF4FB2">
        <w:trPr>
          <w:jc w:val="center"/>
        </w:trPr>
        <w:tc>
          <w:tcPr>
            <w:tcW w:w="2646" w:type="dxa"/>
            <w:tcBorders>
              <w:bottom w:val="single" w:sz="4" w:space="0" w:color="auto"/>
            </w:tcBorders>
            <w:shd w:val="clear" w:color="auto" w:fill="D9D9D9"/>
          </w:tcPr>
          <w:p w:rsidR="00BF4FB2" w:rsidRP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Capacity:</w:t>
            </w:r>
          </w:p>
        </w:tc>
        <w:tc>
          <w:tcPr>
            <w:tcW w:w="7493" w:type="dxa"/>
            <w:gridSpan w:val="6"/>
            <w:tcBorders>
              <w:bottom w:val="single" w:sz="4" w:space="0" w:color="auto"/>
            </w:tcBorders>
          </w:tcPr>
          <w:p w:rsid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:rsidR="00BF4FB2" w:rsidRP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BF4FB2" w:rsidRPr="00BF4FB2" w:rsidTr="00BF4FB2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FB2" w:rsidRP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Date: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2" w:rsidRP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:rsidR="00BF4FB2" w:rsidRPr="00BF4FB2" w:rsidRDefault="00BF4FB2" w:rsidP="00BF4FB2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</w:tbl>
    <w:p w:rsidR="00630511" w:rsidRPr="00BF4FB2" w:rsidRDefault="00DA5954" w:rsidP="00BD766A">
      <w:pPr>
        <w:pStyle w:val="BodyText"/>
        <w:rPr>
          <w:rFonts w:ascii="Calibri" w:hAnsi="Calibri" w:cs="Calibri"/>
          <w:b/>
          <w:color w:val="002060"/>
          <w:sz w:val="24"/>
          <w:szCs w:val="24"/>
          <w:u w:val="none"/>
          <w:lang w:val="en-US"/>
        </w:rPr>
      </w:pPr>
      <w:r w:rsidRPr="00BF4FB2">
        <w:rPr>
          <w:rFonts w:ascii="Calibri" w:hAnsi="Calibri" w:cs="Calibri"/>
          <w:b/>
          <w:color w:val="002060"/>
          <w:sz w:val="24"/>
          <w:szCs w:val="24"/>
          <w:u w:val="none"/>
          <w:lang w:val="en-US"/>
        </w:rPr>
        <w:t>OUR BANKING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479"/>
      </w:tblGrid>
      <w:tr w:rsidR="00BF4FB2" w:rsidRPr="00BF4FB2" w:rsidTr="002A1F40">
        <w:tc>
          <w:tcPr>
            <w:tcW w:w="2660" w:type="dxa"/>
            <w:shd w:val="clear" w:color="auto" w:fill="D9D9D9"/>
          </w:tcPr>
          <w:p w:rsidR="00630511" w:rsidRPr="00BF4FB2" w:rsidRDefault="00630511" w:rsidP="00630511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Bank Name:</w:t>
            </w:r>
          </w:p>
        </w:tc>
        <w:tc>
          <w:tcPr>
            <w:tcW w:w="7479" w:type="dxa"/>
          </w:tcPr>
          <w:p w:rsidR="00630511" w:rsidRPr="00BF4FB2" w:rsidRDefault="00630511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 xml:space="preserve">ABSA </w:t>
            </w:r>
          </w:p>
        </w:tc>
      </w:tr>
      <w:tr w:rsidR="00BF4FB2" w:rsidRPr="00BF4FB2" w:rsidTr="002A1F40">
        <w:tc>
          <w:tcPr>
            <w:tcW w:w="2660" w:type="dxa"/>
            <w:shd w:val="clear" w:color="auto" w:fill="D9D9D9"/>
          </w:tcPr>
          <w:p w:rsidR="00630511" w:rsidRPr="00BF4FB2" w:rsidRDefault="00630511" w:rsidP="00630511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Account Name:</w:t>
            </w:r>
          </w:p>
        </w:tc>
        <w:tc>
          <w:tcPr>
            <w:tcW w:w="7479" w:type="dxa"/>
          </w:tcPr>
          <w:p w:rsidR="00630511" w:rsidRPr="00BF4FB2" w:rsidRDefault="00630511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Hermes Cone &amp; Snack Manufacturers</w:t>
            </w:r>
          </w:p>
        </w:tc>
      </w:tr>
      <w:tr w:rsidR="00BF4FB2" w:rsidRPr="00BF4FB2" w:rsidTr="002A1F40">
        <w:tc>
          <w:tcPr>
            <w:tcW w:w="2660" w:type="dxa"/>
            <w:shd w:val="clear" w:color="auto" w:fill="D9D9D9"/>
          </w:tcPr>
          <w:p w:rsidR="00630511" w:rsidRPr="00BF4FB2" w:rsidRDefault="00630511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Account Number:</w:t>
            </w:r>
          </w:p>
        </w:tc>
        <w:tc>
          <w:tcPr>
            <w:tcW w:w="7479" w:type="dxa"/>
          </w:tcPr>
          <w:p w:rsidR="00630511" w:rsidRPr="00BF4FB2" w:rsidRDefault="00630511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4057244261</w:t>
            </w:r>
          </w:p>
        </w:tc>
      </w:tr>
      <w:tr w:rsidR="00BF4FB2" w:rsidRPr="00BF4FB2" w:rsidTr="002A1F40">
        <w:tc>
          <w:tcPr>
            <w:tcW w:w="2660" w:type="dxa"/>
            <w:shd w:val="clear" w:color="auto" w:fill="D9D9D9"/>
          </w:tcPr>
          <w:p w:rsidR="00BF4FB2" w:rsidRPr="00BF4FB2" w:rsidRDefault="00BF4FB2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Branch Name:</w:t>
            </w:r>
          </w:p>
        </w:tc>
        <w:tc>
          <w:tcPr>
            <w:tcW w:w="7479" w:type="dxa"/>
          </w:tcPr>
          <w:p w:rsidR="00BF4FB2" w:rsidRPr="00BF4FB2" w:rsidRDefault="00BF4FB2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proofErr w:type="spellStart"/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Horison</w:t>
            </w:r>
            <w:proofErr w:type="spellEnd"/>
          </w:p>
        </w:tc>
      </w:tr>
      <w:tr w:rsidR="00BF4FB2" w:rsidRPr="00BF4FB2" w:rsidTr="002A1F40">
        <w:tc>
          <w:tcPr>
            <w:tcW w:w="2660" w:type="dxa"/>
            <w:shd w:val="clear" w:color="auto" w:fill="D9D9D9"/>
          </w:tcPr>
          <w:p w:rsidR="00630511" w:rsidRPr="00BF4FB2" w:rsidRDefault="00630511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Branch Code:</w:t>
            </w:r>
          </w:p>
        </w:tc>
        <w:tc>
          <w:tcPr>
            <w:tcW w:w="7479" w:type="dxa"/>
          </w:tcPr>
          <w:p w:rsidR="00630511" w:rsidRPr="00BF4FB2" w:rsidRDefault="00630511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630841</w:t>
            </w:r>
          </w:p>
        </w:tc>
      </w:tr>
    </w:tbl>
    <w:p w:rsidR="00DA3894" w:rsidRPr="00BF4FB2" w:rsidRDefault="00065640" w:rsidP="00BD766A">
      <w:pPr>
        <w:pStyle w:val="BodyText"/>
        <w:rPr>
          <w:rFonts w:ascii="Calibri" w:hAnsi="Calibri" w:cs="Calibri"/>
          <w:b/>
          <w:color w:val="002060"/>
          <w:sz w:val="24"/>
          <w:szCs w:val="24"/>
          <w:u w:val="none"/>
          <w:lang w:val="en-US"/>
        </w:rPr>
      </w:pPr>
      <w:r w:rsidRPr="00BF4FB2">
        <w:rPr>
          <w:rFonts w:ascii="Calibri" w:hAnsi="Calibri" w:cs="Calibri"/>
          <w:b/>
          <w:color w:val="002060"/>
          <w:sz w:val="24"/>
          <w:szCs w:val="24"/>
          <w:u w:val="none"/>
          <w:lang w:val="en-US"/>
        </w:rPr>
        <w:t>For Office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7483"/>
      </w:tblGrid>
      <w:tr w:rsidR="00BF4FB2" w:rsidRPr="00BF4FB2" w:rsidTr="002A1F40">
        <w:tc>
          <w:tcPr>
            <w:tcW w:w="2656" w:type="dxa"/>
            <w:shd w:val="clear" w:color="auto" w:fill="D9D9D9"/>
          </w:tcPr>
          <w:p w:rsidR="00065640" w:rsidRPr="00BF4FB2" w:rsidRDefault="00065640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Date account opened</w:t>
            </w:r>
          </w:p>
        </w:tc>
        <w:tc>
          <w:tcPr>
            <w:tcW w:w="7483" w:type="dxa"/>
          </w:tcPr>
          <w:p w:rsidR="00065640" w:rsidRPr="00BF4FB2" w:rsidRDefault="00065640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</w:p>
        </w:tc>
      </w:tr>
      <w:tr w:rsidR="00BF4FB2" w:rsidRPr="00BF4FB2" w:rsidTr="002A1F40">
        <w:tc>
          <w:tcPr>
            <w:tcW w:w="2656" w:type="dxa"/>
            <w:shd w:val="clear" w:color="auto" w:fill="D9D9D9"/>
          </w:tcPr>
          <w:p w:rsidR="00065640" w:rsidRPr="00BF4FB2" w:rsidRDefault="00065640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Opened by</w:t>
            </w:r>
          </w:p>
        </w:tc>
        <w:tc>
          <w:tcPr>
            <w:tcW w:w="7483" w:type="dxa"/>
          </w:tcPr>
          <w:p w:rsidR="00065640" w:rsidRPr="00BF4FB2" w:rsidRDefault="00065640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</w:p>
        </w:tc>
      </w:tr>
      <w:tr w:rsidR="00BF4FB2" w:rsidRPr="00BF4FB2" w:rsidTr="002A1F40">
        <w:tc>
          <w:tcPr>
            <w:tcW w:w="2656" w:type="dxa"/>
            <w:shd w:val="clear" w:color="auto" w:fill="D9D9D9"/>
          </w:tcPr>
          <w:p w:rsidR="00065640" w:rsidRPr="00BF4FB2" w:rsidRDefault="00065640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Account number</w:t>
            </w:r>
          </w:p>
        </w:tc>
        <w:tc>
          <w:tcPr>
            <w:tcW w:w="7483" w:type="dxa"/>
          </w:tcPr>
          <w:p w:rsidR="00065640" w:rsidRPr="00BF4FB2" w:rsidRDefault="00065640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</w:p>
        </w:tc>
      </w:tr>
      <w:tr w:rsidR="00BF4FB2" w:rsidRPr="00BF4FB2" w:rsidTr="002A1F40">
        <w:tc>
          <w:tcPr>
            <w:tcW w:w="2656" w:type="dxa"/>
            <w:shd w:val="clear" w:color="auto" w:fill="D9D9D9"/>
          </w:tcPr>
          <w:p w:rsidR="00065640" w:rsidRPr="00BF4FB2" w:rsidRDefault="00065640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  <w:t>Area Code</w:t>
            </w:r>
          </w:p>
        </w:tc>
        <w:tc>
          <w:tcPr>
            <w:tcW w:w="7483" w:type="dxa"/>
          </w:tcPr>
          <w:p w:rsidR="00065640" w:rsidRPr="00BF4FB2" w:rsidRDefault="00065640" w:rsidP="00BD766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4"/>
                <w:u w:val="none"/>
                <w:lang w:val="en-US"/>
              </w:rPr>
            </w:pPr>
          </w:p>
        </w:tc>
      </w:tr>
    </w:tbl>
    <w:p w:rsidR="00714A98" w:rsidRDefault="00714A98" w:rsidP="00065640">
      <w:pPr>
        <w:pStyle w:val="BodyText"/>
        <w:rPr>
          <w:rFonts w:ascii="Times New Roman" w:hAnsi="Times New Roman"/>
          <w:sz w:val="24"/>
          <w:szCs w:val="24"/>
          <w:u w:val="none"/>
          <w:lang w:val="en-US"/>
        </w:rPr>
      </w:pPr>
    </w:p>
    <w:sectPr w:rsidR="00714A98" w:rsidSect="009127D5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46C4B"/>
    <w:multiLevelType w:val="hybridMultilevel"/>
    <w:tmpl w:val="6DC6E5E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403"/>
    <w:rsid w:val="0004034B"/>
    <w:rsid w:val="00045C0F"/>
    <w:rsid w:val="0006530F"/>
    <w:rsid w:val="00065640"/>
    <w:rsid w:val="00073B7E"/>
    <w:rsid w:val="000903B7"/>
    <w:rsid w:val="000C6454"/>
    <w:rsid w:val="000D7A37"/>
    <w:rsid w:val="000E5F3D"/>
    <w:rsid w:val="00125DF5"/>
    <w:rsid w:val="001846ED"/>
    <w:rsid w:val="00191E1D"/>
    <w:rsid w:val="0019543C"/>
    <w:rsid w:val="001A4448"/>
    <w:rsid w:val="00262B42"/>
    <w:rsid w:val="002A06CC"/>
    <w:rsid w:val="002A1F40"/>
    <w:rsid w:val="002C3417"/>
    <w:rsid w:val="002F4112"/>
    <w:rsid w:val="00306637"/>
    <w:rsid w:val="003469F3"/>
    <w:rsid w:val="003925DC"/>
    <w:rsid w:val="003B7834"/>
    <w:rsid w:val="003D3F47"/>
    <w:rsid w:val="00402625"/>
    <w:rsid w:val="00427207"/>
    <w:rsid w:val="004311DB"/>
    <w:rsid w:val="00436921"/>
    <w:rsid w:val="00441D4B"/>
    <w:rsid w:val="004671FD"/>
    <w:rsid w:val="0048602F"/>
    <w:rsid w:val="00491064"/>
    <w:rsid w:val="004B61F5"/>
    <w:rsid w:val="00514ADB"/>
    <w:rsid w:val="00563C68"/>
    <w:rsid w:val="00564090"/>
    <w:rsid w:val="00592A8D"/>
    <w:rsid w:val="005D0C53"/>
    <w:rsid w:val="00630511"/>
    <w:rsid w:val="00673413"/>
    <w:rsid w:val="0069648F"/>
    <w:rsid w:val="006A200A"/>
    <w:rsid w:val="006E4403"/>
    <w:rsid w:val="006E5657"/>
    <w:rsid w:val="006F5C71"/>
    <w:rsid w:val="007017E1"/>
    <w:rsid w:val="00714A98"/>
    <w:rsid w:val="00727E43"/>
    <w:rsid w:val="00751685"/>
    <w:rsid w:val="00753857"/>
    <w:rsid w:val="00760A9C"/>
    <w:rsid w:val="007D2C7E"/>
    <w:rsid w:val="008065DE"/>
    <w:rsid w:val="008178AB"/>
    <w:rsid w:val="00844C6C"/>
    <w:rsid w:val="008B722A"/>
    <w:rsid w:val="008F54E8"/>
    <w:rsid w:val="009127D5"/>
    <w:rsid w:val="009178AF"/>
    <w:rsid w:val="00917908"/>
    <w:rsid w:val="009335BE"/>
    <w:rsid w:val="00935CFD"/>
    <w:rsid w:val="00986A1F"/>
    <w:rsid w:val="009D66DF"/>
    <w:rsid w:val="00A041A1"/>
    <w:rsid w:val="00A16268"/>
    <w:rsid w:val="00A66BA8"/>
    <w:rsid w:val="00AD2221"/>
    <w:rsid w:val="00AD7585"/>
    <w:rsid w:val="00B07083"/>
    <w:rsid w:val="00B14B03"/>
    <w:rsid w:val="00B2104D"/>
    <w:rsid w:val="00B769FD"/>
    <w:rsid w:val="00BB0AA7"/>
    <w:rsid w:val="00BB6995"/>
    <w:rsid w:val="00BD766A"/>
    <w:rsid w:val="00BF4FB2"/>
    <w:rsid w:val="00C03967"/>
    <w:rsid w:val="00C52227"/>
    <w:rsid w:val="00C65D37"/>
    <w:rsid w:val="00C927D8"/>
    <w:rsid w:val="00CB39C2"/>
    <w:rsid w:val="00D1664E"/>
    <w:rsid w:val="00D55684"/>
    <w:rsid w:val="00D7675F"/>
    <w:rsid w:val="00DA3894"/>
    <w:rsid w:val="00DA5954"/>
    <w:rsid w:val="00DE1C44"/>
    <w:rsid w:val="00DF3EB3"/>
    <w:rsid w:val="00E00C8A"/>
    <w:rsid w:val="00E0268C"/>
    <w:rsid w:val="00E910FE"/>
    <w:rsid w:val="00E9399D"/>
    <w:rsid w:val="00EF2CFC"/>
    <w:rsid w:val="00F12FA3"/>
    <w:rsid w:val="00F30240"/>
    <w:rsid w:val="00F509E7"/>
    <w:rsid w:val="00F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5F9616-3A49-4E90-BF8E-08CF2DF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4403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4403"/>
    <w:pPr>
      <w:keepNext/>
      <w:ind w:left="-1134" w:right="-483"/>
      <w:outlineLvl w:val="0"/>
    </w:pPr>
    <w:rPr>
      <w:rFonts w:ascii="Arial Black" w:hAnsi="Arial Black"/>
      <w:sz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4403"/>
    <w:rPr>
      <w:rFonts w:ascii="Arial Black" w:eastAsia="Times New Roman" w:hAnsi="Arial Black" w:cs="Times New Roman"/>
      <w:sz w:val="36"/>
      <w:szCs w:val="20"/>
      <w:lang w:val="en-US"/>
    </w:rPr>
  </w:style>
  <w:style w:type="character" w:styleId="Hyperlink">
    <w:name w:val="Hyperlink"/>
    <w:rsid w:val="006E4403"/>
    <w:rPr>
      <w:color w:val="0000FF"/>
      <w:u w:val="single"/>
    </w:rPr>
  </w:style>
  <w:style w:type="paragraph" w:styleId="BodyText">
    <w:name w:val="Body Text"/>
    <w:basedOn w:val="Normal"/>
    <w:link w:val="BodyTextChar"/>
    <w:rsid w:val="006E4403"/>
    <w:rPr>
      <w:rFonts w:ascii="Arial Black" w:hAnsi="Arial Black"/>
      <w:bCs/>
      <w:sz w:val="18"/>
      <w:u w:val="single"/>
      <w:lang w:eastAsia="x-none"/>
    </w:rPr>
  </w:style>
  <w:style w:type="character" w:customStyle="1" w:styleId="BodyTextChar">
    <w:name w:val="Body Text Char"/>
    <w:link w:val="BodyText"/>
    <w:rsid w:val="006E4403"/>
    <w:rPr>
      <w:rFonts w:ascii="Arial Black" w:eastAsia="Times New Roman" w:hAnsi="Arial Black" w:cs="Times New Roman"/>
      <w:bCs/>
      <w:sz w:val="18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0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E440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469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ailstyle15">
    <w:name w:val="emailstyle15"/>
    <w:semiHidden/>
    <w:rsid w:val="00073B7E"/>
    <w:rPr>
      <w:rFonts w:ascii="Arial" w:hAnsi="Arial" w:cs="Arial" w:hint="default"/>
      <w:color w:val="000000"/>
    </w:rPr>
  </w:style>
  <w:style w:type="character" w:styleId="Strong">
    <w:name w:val="Strong"/>
    <w:uiPriority w:val="22"/>
    <w:qFormat/>
    <w:rsid w:val="009127D5"/>
    <w:rPr>
      <w:b/>
      <w:bCs/>
    </w:rPr>
  </w:style>
  <w:style w:type="paragraph" w:styleId="Caption">
    <w:name w:val="caption"/>
    <w:basedOn w:val="Normal"/>
    <w:next w:val="Normal"/>
    <w:qFormat/>
    <w:rsid w:val="009127D5"/>
    <w:rPr>
      <w:b/>
      <w:sz w:val="28"/>
      <w:u w:val="single"/>
      <w:lang w:val="en-US"/>
    </w:rPr>
  </w:style>
  <w:style w:type="paragraph" w:styleId="BodyText3">
    <w:name w:val="Body Text 3"/>
    <w:basedOn w:val="Normal"/>
    <w:link w:val="BodyText3Char"/>
    <w:rsid w:val="009127D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127D5"/>
    <w:rPr>
      <w:rFonts w:ascii="Times New Roman" w:eastAsia="Times New Roman" w:hAnsi="Times New Roman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1947">
          <w:marLeft w:val="108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es@cones.co.z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es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BF12-B4D1-4B80-9A86-92B91AC6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http://www.cones.co.za/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cp:lastModifiedBy>Dennis Mavrops</cp:lastModifiedBy>
  <cp:revision>3</cp:revision>
  <cp:lastPrinted>2016-12-02T13:20:00Z</cp:lastPrinted>
  <dcterms:created xsi:type="dcterms:W3CDTF">2016-12-02T13:44:00Z</dcterms:created>
  <dcterms:modified xsi:type="dcterms:W3CDTF">2016-12-08T16:39:00Z</dcterms:modified>
</cp:coreProperties>
</file>